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A4" w:rsidRPr="0077582A" w:rsidRDefault="00127400" w:rsidP="0077582A">
      <w:pPr>
        <w:pStyle w:val="1"/>
        <w:ind w:left="2268" w:right="2268"/>
      </w:pPr>
      <w:r w:rsidRPr="0077582A">
        <w:t>Муниципальное</w:t>
      </w:r>
      <w:r w:rsidRPr="0077582A">
        <w:rPr>
          <w:spacing w:val="-5"/>
        </w:rPr>
        <w:t xml:space="preserve"> </w:t>
      </w:r>
      <w:r w:rsidRPr="0077582A">
        <w:t>автономное</w:t>
      </w:r>
      <w:r w:rsidRPr="0077582A">
        <w:rPr>
          <w:spacing w:val="-4"/>
        </w:rPr>
        <w:t xml:space="preserve"> </w:t>
      </w:r>
      <w:r w:rsidRPr="0077582A">
        <w:t>общеобразовательное</w:t>
      </w:r>
      <w:r w:rsidRPr="0077582A">
        <w:rPr>
          <w:spacing w:val="-4"/>
        </w:rPr>
        <w:t xml:space="preserve"> </w:t>
      </w:r>
      <w:r w:rsidRPr="0077582A">
        <w:t>учреждение</w:t>
      </w:r>
      <w:r w:rsidR="0077582A" w:rsidRPr="0077582A">
        <w:t xml:space="preserve"> средняя общеобразовательная школа № 10 имени воина – интернационалиста Александра Харламова</w:t>
      </w:r>
    </w:p>
    <w:p w:rsidR="000515A4" w:rsidRPr="0077582A" w:rsidRDefault="000515A4">
      <w:pPr>
        <w:pStyle w:val="a3"/>
        <w:rPr>
          <w:b/>
          <w:sz w:val="20"/>
        </w:rPr>
      </w:pPr>
    </w:p>
    <w:p w:rsidR="000515A4" w:rsidRDefault="0077582A" w:rsidP="0077582A">
      <w:pPr>
        <w:pStyle w:val="a3"/>
        <w:ind w:firstLine="10348"/>
        <w:rPr>
          <w:b/>
          <w:sz w:val="26"/>
        </w:rPr>
      </w:pPr>
      <w:r w:rsidRPr="0077582A">
        <w:rPr>
          <w:b/>
          <w:noProof/>
          <w:sz w:val="26"/>
          <w:lang w:eastAsia="ru-RU"/>
        </w:rPr>
        <w:drawing>
          <wp:inline distT="0" distB="0" distL="0" distR="0" wp14:anchorId="145D9CAB" wp14:editId="66500D15">
            <wp:extent cx="3142800" cy="1713600"/>
            <wp:effectExtent l="0" t="0" r="635" b="1270"/>
            <wp:docPr id="2" name="Рисунок 2" descr="C:\Users\Victor\Desktop\Утвержд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\Desktop\Утвержден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800" cy="17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7D2" w:rsidRDefault="001D67D2" w:rsidP="001D67D2">
      <w:pPr>
        <w:pStyle w:val="a3"/>
        <w:ind w:firstLine="10348"/>
        <w:jc w:val="right"/>
        <w:rPr>
          <w:b/>
          <w:sz w:val="26"/>
        </w:rPr>
      </w:pPr>
      <w:r>
        <w:rPr>
          <w:b/>
          <w:sz w:val="26"/>
        </w:rPr>
        <w:t>31 августа 2022г</w:t>
      </w:r>
    </w:p>
    <w:p w:rsidR="000515A4" w:rsidRDefault="00127400">
      <w:pPr>
        <w:pStyle w:val="1"/>
        <w:spacing w:before="158"/>
        <w:ind w:left="3231"/>
      </w:pPr>
      <w:r>
        <w:t>ПЛАН</w:t>
      </w:r>
      <w:r>
        <w:rPr>
          <w:spacing w:val="-4"/>
        </w:rPr>
        <w:t xml:space="preserve"> </w:t>
      </w:r>
      <w:r>
        <w:t>мероприятий</w:t>
      </w:r>
      <w:r w:rsidR="006223D2">
        <w:t xml:space="preserve"> для детей с ОВЗ</w:t>
      </w:r>
      <w:bookmarkStart w:id="0" w:name="_GoBack"/>
      <w:bookmarkEnd w:id="0"/>
    </w:p>
    <w:p w:rsidR="000515A4" w:rsidRDefault="00127400" w:rsidP="00941115">
      <w:pPr>
        <w:ind w:left="3234" w:right="3254"/>
        <w:jc w:val="center"/>
        <w:rPr>
          <w:b/>
          <w:spacing w:val="-2"/>
          <w:sz w:val="24"/>
        </w:rPr>
      </w:pPr>
      <w:r>
        <w:rPr>
          <w:b/>
          <w:sz w:val="24"/>
        </w:rPr>
        <w:t>(дорожая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карта)</w:t>
      </w:r>
      <w:r>
        <w:rPr>
          <w:b/>
          <w:spacing w:val="-2"/>
          <w:sz w:val="24"/>
        </w:rPr>
        <w:t xml:space="preserve"> </w:t>
      </w:r>
    </w:p>
    <w:p w:rsidR="00941115" w:rsidRDefault="00941115" w:rsidP="00941115">
      <w:pPr>
        <w:ind w:left="3234" w:right="3254"/>
        <w:jc w:val="center"/>
        <w:rPr>
          <w:b/>
          <w:sz w:val="23"/>
        </w:rPr>
      </w:pPr>
    </w:p>
    <w:p w:rsidR="000515A4" w:rsidRDefault="00127400">
      <w:pPr>
        <w:pStyle w:val="a3"/>
        <w:ind w:left="212"/>
      </w:pPr>
      <w:proofErr w:type="spellStart"/>
      <w:proofErr w:type="gramStart"/>
      <w:r>
        <w:rPr>
          <w:b/>
        </w:rPr>
        <w:t>Цель:</w:t>
      </w:r>
      <w:r>
        <w:t>создание</w:t>
      </w:r>
      <w:proofErr w:type="spellEnd"/>
      <w:proofErr w:type="gramEnd"/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всеми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психофизических</w:t>
      </w:r>
      <w:r>
        <w:rPr>
          <w:spacing w:val="-1"/>
        </w:rPr>
        <w:t xml:space="preserve"> </w:t>
      </w:r>
      <w:r>
        <w:t>особенностей</w:t>
      </w:r>
    </w:p>
    <w:p w:rsidR="000515A4" w:rsidRDefault="00127400">
      <w:pPr>
        <w:pStyle w:val="1"/>
        <w:spacing w:before="5" w:line="274" w:lineRule="exact"/>
        <w:ind w:right="0"/>
        <w:jc w:val="left"/>
      </w:pPr>
      <w:r>
        <w:t>Принципы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категории:</w:t>
      </w:r>
    </w:p>
    <w:p w:rsidR="000515A4" w:rsidRDefault="00127400">
      <w:pPr>
        <w:pStyle w:val="a4"/>
        <w:numPr>
          <w:ilvl w:val="0"/>
          <w:numId w:val="2"/>
        </w:numPr>
        <w:tabs>
          <w:tab w:val="left" w:pos="448"/>
        </w:tabs>
        <w:spacing w:line="274" w:lineRule="exact"/>
        <w:rPr>
          <w:sz w:val="24"/>
        </w:rPr>
      </w:pPr>
      <w:r>
        <w:rPr>
          <w:sz w:val="24"/>
        </w:rPr>
        <w:t>Психологическая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безопасность</w:t>
      </w:r>
    </w:p>
    <w:p w:rsidR="000515A4" w:rsidRDefault="00127400">
      <w:pPr>
        <w:pStyle w:val="a4"/>
        <w:numPr>
          <w:ilvl w:val="0"/>
          <w:numId w:val="2"/>
        </w:numPr>
        <w:tabs>
          <w:tab w:val="left" w:pos="448"/>
        </w:tabs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приспособлении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</w:t>
      </w:r>
    </w:p>
    <w:p w:rsidR="000515A4" w:rsidRDefault="00127400">
      <w:pPr>
        <w:pStyle w:val="a4"/>
        <w:numPr>
          <w:ilvl w:val="0"/>
          <w:numId w:val="2"/>
        </w:numPr>
        <w:tabs>
          <w:tab w:val="left" w:pos="448"/>
        </w:tabs>
        <w:rPr>
          <w:sz w:val="24"/>
        </w:rPr>
      </w:pPr>
      <w:r>
        <w:rPr>
          <w:sz w:val="24"/>
        </w:rPr>
        <w:t>Единство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</w:p>
    <w:p w:rsidR="000515A4" w:rsidRDefault="00127400">
      <w:pPr>
        <w:pStyle w:val="a4"/>
        <w:numPr>
          <w:ilvl w:val="0"/>
          <w:numId w:val="2"/>
        </w:numPr>
        <w:tabs>
          <w:tab w:val="left" w:pos="448"/>
        </w:tabs>
        <w:ind w:left="448"/>
        <w:rPr>
          <w:sz w:val="24"/>
        </w:rPr>
      </w:pPr>
      <w:r>
        <w:rPr>
          <w:sz w:val="24"/>
        </w:rPr>
        <w:t>Мотивирование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56"/>
          <w:sz w:val="24"/>
        </w:rPr>
        <w:t xml:space="preserve"> </w:t>
      </w:r>
      <w:r>
        <w:rPr>
          <w:sz w:val="24"/>
        </w:rPr>
        <w:t>процессу</w:t>
      </w:r>
    </w:p>
    <w:p w:rsidR="000515A4" w:rsidRDefault="00127400">
      <w:pPr>
        <w:pStyle w:val="1"/>
        <w:spacing w:line="274" w:lineRule="exact"/>
        <w:ind w:right="0"/>
        <w:jc w:val="left"/>
      </w:pPr>
      <w:r>
        <w:t>Задачи:</w:t>
      </w:r>
    </w:p>
    <w:p w:rsidR="000515A4" w:rsidRDefault="00127400">
      <w:pPr>
        <w:pStyle w:val="a4"/>
        <w:numPr>
          <w:ilvl w:val="0"/>
          <w:numId w:val="1"/>
        </w:numPr>
        <w:tabs>
          <w:tab w:val="left" w:pos="484"/>
        </w:tabs>
        <w:ind w:right="228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2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29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2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ОВЗ)</w:t>
      </w:r>
    </w:p>
    <w:p w:rsidR="000515A4" w:rsidRDefault="00127400">
      <w:pPr>
        <w:pStyle w:val="a4"/>
        <w:numPr>
          <w:ilvl w:val="0"/>
          <w:numId w:val="1"/>
        </w:numPr>
        <w:tabs>
          <w:tab w:val="left" w:pos="477"/>
        </w:tabs>
        <w:ind w:right="231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4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3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2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2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полноценной</w:t>
      </w:r>
      <w:r>
        <w:rPr>
          <w:spacing w:val="2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ОВЗ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сопровождении детей с</w:t>
      </w:r>
      <w:r>
        <w:rPr>
          <w:spacing w:val="-1"/>
          <w:sz w:val="24"/>
        </w:rPr>
        <w:t xml:space="preserve"> </w:t>
      </w:r>
      <w:r>
        <w:rPr>
          <w:sz w:val="24"/>
        </w:rPr>
        <w:t>ОВЗ 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инвалидов.</w:t>
      </w:r>
    </w:p>
    <w:p w:rsidR="000515A4" w:rsidRDefault="00127400">
      <w:pPr>
        <w:pStyle w:val="a4"/>
        <w:numPr>
          <w:ilvl w:val="0"/>
          <w:numId w:val="1"/>
        </w:numPr>
        <w:tabs>
          <w:tab w:val="left" w:pos="453"/>
        </w:tabs>
        <w:ind w:left="452" w:hanging="241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инвалидов.</w:t>
      </w:r>
    </w:p>
    <w:p w:rsidR="000515A4" w:rsidRDefault="00127400">
      <w:pPr>
        <w:pStyle w:val="a4"/>
        <w:numPr>
          <w:ilvl w:val="0"/>
          <w:numId w:val="1"/>
        </w:numPr>
        <w:tabs>
          <w:tab w:val="left" w:pos="458"/>
        </w:tabs>
        <w:ind w:right="233" w:firstLine="0"/>
        <w:rPr>
          <w:sz w:val="24"/>
        </w:rPr>
      </w:pP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психологической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z w:val="24"/>
        </w:rPr>
        <w:t>с ОВЗ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инвалидов.</w:t>
      </w:r>
    </w:p>
    <w:p w:rsidR="000515A4" w:rsidRDefault="00127400">
      <w:pPr>
        <w:pStyle w:val="a4"/>
        <w:numPr>
          <w:ilvl w:val="0"/>
          <w:numId w:val="1"/>
        </w:numPr>
        <w:tabs>
          <w:tab w:val="left" w:pos="394"/>
        </w:tabs>
        <w:spacing w:before="90"/>
        <w:ind w:left="393" w:hanging="182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коррекционно-реабилитационной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развитии.</w:t>
      </w:r>
    </w:p>
    <w:p w:rsidR="000515A4" w:rsidRDefault="00127400">
      <w:pPr>
        <w:pStyle w:val="a4"/>
        <w:numPr>
          <w:ilvl w:val="0"/>
          <w:numId w:val="1"/>
        </w:numPr>
        <w:tabs>
          <w:tab w:val="left" w:pos="453"/>
        </w:tabs>
        <w:spacing w:before="91"/>
        <w:ind w:left="452" w:hanging="241"/>
        <w:rPr>
          <w:sz w:val="24"/>
        </w:rPr>
      </w:pP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0515A4" w:rsidRDefault="00127400">
      <w:pPr>
        <w:pStyle w:val="a4"/>
        <w:numPr>
          <w:ilvl w:val="0"/>
          <w:numId w:val="1"/>
        </w:numPr>
        <w:tabs>
          <w:tab w:val="left" w:pos="453"/>
        </w:tabs>
        <w:spacing w:before="91"/>
        <w:ind w:left="452" w:hanging="24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ОВЗ.</w:t>
      </w:r>
    </w:p>
    <w:p w:rsidR="000515A4" w:rsidRDefault="00127400">
      <w:pPr>
        <w:pStyle w:val="a4"/>
        <w:numPr>
          <w:ilvl w:val="0"/>
          <w:numId w:val="1"/>
        </w:numPr>
        <w:tabs>
          <w:tab w:val="left" w:pos="520"/>
        </w:tabs>
        <w:spacing w:before="89"/>
        <w:ind w:right="23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9"/>
          <w:sz w:val="24"/>
        </w:rPr>
        <w:t xml:space="preserve"> </w:t>
      </w:r>
      <w:r>
        <w:rPr>
          <w:sz w:val="24"/>
        </w:rPr>
        <w:t>«Эффективность</w:t>
      </w:r>
      <w:r>
        <w:rPr>
          <w:spacing w:val="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4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ОВЗ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инвалидов».</w:t>
      </w:r>
    </w:p>
    <w:p w:rsidR="000515A4" w:rsidRDefault="000515A4">
      <w:pPr>
        <w:pStyle w:val="a3"/>
        <w:spacing w:before="8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5153"/>
        <w:gridCol w:w="2791"/>
        <w:gridCol w:w="1507"/>
        <w:gridCol w:w="4580"/>
      </w:tblGrid>
      <w:tr w:rsidR="000515A4">
        <w:trPr>
          <w:trHeight w:val="552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  <w:p w:rsidR="000515A4" w:rsidRDefault="001274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0515A4" w:rsidRDefault="001274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0515A4">
        <w:trPr>
          <w:trHeight w:val="278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4031" w:type="dxa"/>
            <w:gridSpan w:val="4"/>
          </w:tcPr>
          <w:p w:rsidR="000515A4" w:rsidRDefault="0012740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выявления,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талантов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молодежи</w:t>
            </w:r>
          </w:p>
        </w:tc>
      </w:tr>
      <w:tr w:rsidR="000515A4">
        <w:trPr>
          <w:trHeight w:val="827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2791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7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1018"/>
                <w:tab w:val="left" w:pos="27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дополнительным</w:t>
            </w:r>
          </w:p>
          <w:p w:rsidR="000515A4" w:rsidRDefault="00127400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образованием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</w:tr>
      <w:tr w:rsidR="000515A4">
        <w:trPr>
          <w:trHeight w:val="827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tabs>
                <w:tab w:val="left" w:pos="1698"/>
                <w:tab w:val="left" w:pos="3494"/>
                <w:tab w:val="left" w:pos="3979"/>
                <w:tab w:val="left" w:pos="4809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ОВЗ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0515A4" w:rsidRDefault="001274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 w:rsidR="00941115">
              <w:rPr>
                <w:sz w:val="24"/>
              </w:rPr>
              <w:t>Верхний Тагил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tabs>
                <w:tab w:val="left" w:pos="601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1487"/>
                <w:tab w:val="left" w:pos="3097"/>
                <w:tab w:val="left" w:pos="343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способностей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  <w:tr w:rsidR="000515A4">
        <w:trPr>
          <w:trHeight w:val="1104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талантливыми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791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7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2071"/>
                <w:tab w:val="left" w:pos="360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сменах,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z w:val="24"/>
              </w:rPr>
              <w:tab/>
              <w:t>школах,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кружках</w:t>
            </w:r>
          </w:p>
          <w:p w:rsidR="000515A4" w:rsidRDefault="001274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роста,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конкурсах, соревнованиях.</w:t>
            </w:r>
          </w:p>
        </w:tc>
      </w:tr>
      <w:tr w:rsidR="000515A4" w:rsidTr="008C07BF">
        <w:trPr>
          <w:trHeight w:val="827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153" w:type="dxa"/>
          </w:tcPr>
          <w:p w:rsidR="000515A4" w:rsidRDefault="00127400" w:rsidP="008C07BF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НПК</w:t>
            </w:r>
            <w:r>
              <w:rPr>
                <w:spacing w:val="-2"/>
                <w:sz w:val="24"/>
              </w:rPr>
              <w:t xml:space="preserve"> </w:t>
            </w:r>
            <w:r w:rsidR="008C07BF">
              <w:rPr>
                <w:sz w:val="24"/>
              </w:rPr>
              <w:t>по «Защите проектов»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tabs>
                <w:tab w:val="left" w:pos="256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z w:val="24"/>
              </w:rPr>
              <w:tab/>
              <w:t>–</w:t>
            </w:r>
          </w:p>
          <w:p w:rsidR="000515A4" w:rsidRDefault="00127400">
            <w:pPr>
              <w:pStyle w:val="TableParagraph"/>
              <w:tabs>
                <w:tab w:val="left" w:pos="1712"/>
              </w:tabs>
              <w:spacing w:line="270" w:lineRule="atLeast"/>
              <w:ind w:left="108" w:right="105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507" w:type="dxa"/>
            <w:vAlign w:val="center"/>
          </w:tcPr>
          <w:p w:rsidR="008C07BF" w:rsidRDefault="008C07BF" w:rsidP="008C07BF">
            <w:pPr>
              <w:pStyle w:val="TableParagraph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580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</w:tr>
      <w:tr w:rsidR="000515A4">
        <w:trPr>
          <w:trHeight w:val="827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Сетевое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(ОУ,УДО,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ДОУ)</w:t>
            </w:r>
          </w:p>
        </w:tc>
        <w:tc>
          <w:tcPr>
            <w:tcW w:w="2791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7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1598"/>
                <w:tab w:val="left" w:pos="3011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Равный</w:t>
            </w:r>
            <w:r>
              <w:rPr>
                <w:sz w:val="24"/>
              </w:rPr>
              <w:tab/>
              <w:t>доступ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возможностей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15A4" w:rsidRDefault="001274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талантов.</w:t>
            </w:r>
          </w:p>
        </w:tc>
      </w:tr>
      <w:tr w:rsidR="000515A4">
        <w:trPr>
          <w:trHeight w:val="552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0515A4" w:rsidRDefault="008C07B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Точка Роста, ЦДЮ ГО Верхний Тагил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8" w:lineRule="exact"/>
              <w:ind w:left="0" w:right="26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0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</w:tr>
      <w:tr w:rsidR="000515A4">
        <w:trPr>
          <w:trHeight w:val="1105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tabs>
                <w:tab w:val="left" w:pos="906"/>
                <w:tab w:val="left" w:pos="1393"/>
                <w:tab w:val="left" w:pos="3429"/>
                <w:tab w:val="left" w:pos="4686"/>
              </w:tabs>
              <w:ind w:left="110" w:right="99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z w:val="24"/>
              </w:rPr>
              <w:tab/>
              <w:t>4.</w:t>
            </w:r>
            <w:r>
              <w:rPr>
                <w:sz w:val="24"/>
              </w:rPr>
              <w:tab/>
              <w:t>Индивидуальное</w:t>
            </w:r>
            <w:r>
              <w:rPr>
                <w:sz w:val="24"/>
              </w:rPr>
              <w:tab/>
              <w:t>обучение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</w:p>
        </w:tc>
        <w:tc>
          <w:tcPr>
            <w:tcW w:w="2791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7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Освоение образовательной программы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индивидуализации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0515A4" w:rsidRDefault="001274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</w:tr>
      <w:tr w:rsidR="000515A4">
        <w:trPr>
          <w:trHeight w:val="551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tabs>
                <w:tab w:val="left" w:pos="2679"/>
                <w:tab w:val="left" w:pos="433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учебные</w:t>
            </w:r>
            <w:r>
              <w:rPr>
                <w:sz w:val="24"/>
              </w:rPr>
              <w:tab/>
              <w:t>планы,</w:t>
            </w:r>
          </w:p>
          <w:p w:rsidR="000515A4" w:rsidRDefault="001274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tabs>
                <w:tab w:val="left" w:pos="13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z w:val="24"/>
              </w:rPr>
              <w:tab/>
              <w:t>председатель</w:t>
            </w:r>
          </w:p>
          <w:p w:rsidR="000515A4" w:rsidRDefault="001274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0515A4" w:rsidRDefault="001274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Индивидуализации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515A4" w:rsidRDefault="001274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</w:tc>
      </w:tr>
    </w:tbl>
    <w:p w:rsidR="000515A4" w:rsidRDefault="000515A4">
      <w:pPr>
        <w:spacing w:line="264" w:lineRule="exact"/>
        <w:rPr>
          <w:sz w:val="24"/>
        </w:rPr>
        <w:sectPr w:rsidR="000515A4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515A4" w:rsidRDefault="000515A4">
      <w:pPr>
        <w:pStyle w:val="a3"/>
        <w:spacing w:before="1" w:after="1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5153"/>
        <w:gridCol w:w="2791"/>
        <w:gridCol w:w="1507"/>
        <w:gridCol w:w="4580"/>
      </w:tblGrid>
      <w:tr w:rsidR="000515A4">
        <w:trPr>
          <w:trHeight w:val="275"/>
        </w:trPr>
        <w:tc>
          <w:tcPr>
            <w:tcW w:w="756" w:type="dxa"/>
          </w:tcPr>
          <w:p w:rsidR="000515A4" w:rsidRDefault="000515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53" w:type="dxa"/>
          </w:tcPr>
          <w:p w:rsidR="000515A4" w:rsidRDefault="000515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91" w:type="dxa"/>
          </w:tcPr>
          <w:p w:rsidR="000515A4" w:rsidRDefault="000515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7" w:type="dxa"/>
          </w:tcPr>
          <w:p w:rsidR="000515A4" w:rsidRDefault="000515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</w:tr>
      <w:tr w:rsidR="000515A4">
        <w:trPr>
          <w:trHeight w:val="1103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Трек 5. Информирование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талантов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791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7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2191"/>
                <w:tab w:val="left" w:pos="349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515A4" w:rsidRDefault="00127400">
            <w:pPr>
              <w:pStyle w:val="TableParagraph"/>
              <w:tabs>
                <w:tab w:val="left" w:pos="2129"/>
                <w:tab w:val="left" w:pos="3122"/>
                <w:tab w:val="left" w:pos="366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</w:p>
        </w:tc>
      </w:tr>
      <w:tr w:rsidR="000515A4">
        <w:trPr>
          <w:trHeight w:val="551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1.5.1.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515A4" w:rsidRDefault="001274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  <w:tc>
          <w:tcPr>
            <w:tcW w:w="2791" w:type="dxa"/>
          </w:tcPr>
          <w:p w:rsidR="000515A4" w:rsidRDefault="00127400" w:rsidP="008C07B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 w:rsidR="008C07BF">
              <w:rPr>
                <w:sz w:val="24"/>
              </w:rPr>
              <w:t xml:space="preserve"> логопед, дефектолог, </w:t>
            </w:r>
            <w:r>
              <w:rPr>
                <w:sz w:val="24"/>
              </w:rPr>
              <w:t>отв.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профориентацию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0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</w:tr>
      <w:tr w:rsidR="000515A4">
        <w:trPr>
          <w:trHeight w:val="275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4031" w:type="dxa"/>
            <w:gridSpan w:val="4"/>
          </w:tcPr>
          <w:p w:rsidR="000515A4" w:rsidRDefault="001274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самоопределению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0515A4">
        <w:trPr>
          <w:trHeight w:val="1658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791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366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Эффективная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</w:p>
          <w:p w:rsidR="000515A4" w:rsidRDefault="00127400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профессией.</w:t>
            </w:r>
          </w:p>
        </w:tc>
      </w:tr>
      <w:tr w:rsidR="000515A4">
        <w:trPr>
          <w:trHeight w:val="1103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tabs>
                <w:tab w:val="left" w:pos="1530"/>
                <w:tab w:val="left" w:pos="1897"/>
                <w:tab w:val="left" w:pos="3266"/>
                <w:tab w:val="left" w:pos="4698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программу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«Профориентация»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отв. за профориентацию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245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осознанноговыбора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</w:p>
          <w:p w:rsidR="000515A4" w:rsidRDefault="001274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профессией.</w:t>
            </w:r>
          </w:p>
        </w:tc>
      </w:tr>
      <w:tr w:rsidR="000515A4">
        <w:trPr>
          <w:trHeight w:val="1103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серьезное»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 w:rsidR="008C07BF"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профориентацию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245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</w:p>
          <w:p w:rsidR="000515A4" w:rsidRDefault="001274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профессией.</w:t>
            </w:r>
          </w:p>
        </w:tc>
      </w:tr>
      <w:tr w:rsidR="000515A4">
        <w:trPr>
          <w:trHeight w:val="551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tabs>
                <w:tab w:val="left" w:pos="293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информированности</w:t>
            </w:r>
          </w:p>
          <w:p w:rsidR="000515A4" w:rsidRDefault="001274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tabs>
                <w:tab w:val="left" w:pos="1008"/>
                <w:tab w:val="left" w:pos="1657"/>
                <w:tab w:val="left" w:pos="255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Отв.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сайт</w:t>
            </w:r>
            <w:r>
              <w:rPr>
                <w:sz w:val="24"/>
              </w:rPr>
              <w:tab/>
              <w:t>и</w:t>
            </w:r>
          </w:p>
          <w:p w:rsidR="000515A4" w:rsidRDefault="001274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0515A4">
        <w:trPr>
          <w:trHeight w:val="551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5153" w:type="dxa"/>
          </w:tcPr>
          <w:p w:rsidR="000515A4" w:rsidRDefault="00127400" w:rsidP="008C07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</w:tc>
      </w:tr>
      <w:tr w:rsidR="000515A4">
        <w:trPr>
          <w:trHeight w:val="1104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tabs>
                <w:tab w:val="left" w:pos="1967"/>
                <w:tab w:val="left" w:pos="3321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ранней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профориентации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791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100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z w:val="24"/>
              </w:rPr>
              <w:tab/>
              <w:t>проектами: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</w:p>
          <w:p w:rsidR="000515A4" w:rsidRDefault="00127400">
            <w:pPr>
              <w:pStyle w:val="TableParagraph"/>
              <w:tabs>
                <w:tab w:val="left" w:pos="1749"/>
                <w:tab w:val="left" w:pos="348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«Успех</w:t>
            </w:r>
            <w:r>
              <w:rPr>
                <w:sz w:val="24"/>
              </w:rPr>
              <w:tab/>
              <w:t>каждого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ребенка»,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WorldSkillsRussiaJuniors</w:t>
            </w:r>
            <w:proofErr w:type="spellEnd"/>
            <w:r>
              <w:rPr>
                <w:sz w:val="24"/>
              </w:rPr>
              <w:t>”.</w:t>
            </w:r>
          </w:p>
          <w:p w:rsidR="000515A4" w:rsidRDefault="001274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Абилимпикс</w:t>
            </w:r>
            <w:proofErr w:type="spellEnd"/>
            <w:r>
              <w:rPr>
                <w:sz w:val="24"/>
              </w:rPr>
              <w:t>»,«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515A4">
        <w:trPr>
          <w:trHeight w:val="1105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2.1.6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tabs>
                <w:tab w:val="left" w:pos="2314"/>
                <w:tab w:val="left" w:pos="3786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ориентации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школьников</w:t>
            </w:r>
          </w:p>
          <w:p w:rsidR="000515A4" w:rsidRDefault="001274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Отв. за профориентацию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100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z w:val="24"/>
              </w:rPr>
              <w:tab/>
              <w:t>проектами: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</w:p>
          <w:p w:rsidR="000515A4" w:rsidRDefault="00127400">
            <w:pPr>
              <w:pStyle w:val="TableParagraph"/>
              <w:tabs>
                <w:tab w:val="left" w:pos="1749"/>
                <w:tab w:val="left" w:pos="348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«Успех</w:t>
            </w:r>
            <w:r>
              <w:rPr>
                <w:sz w:val="24"/>
              </w:rPr>
              <w:tab/>
              <w:t>каждого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ребенка»,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WorldSkillsRussiaJuniors</w:t>
            </w:r>
            <w:proofErr w:type="spellEnd"/>
            <w:r>
              <w:rPr>
                <w:sz w:val="24"/>
              </w:rPr>
              <w:t>”.</w:t>
            </w:r>
          </w:p>
          <w:p w:rsidR="000515A4" w:rsidRDefault="001274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Абилимпикс</w:t>
            </w:r>
            <w:proofErr w:type="spellEnd"/>
            <w:r>
              <w:rPr>
                <w:sz w:val="24"/>
              </w:rPr>
              <w:t>»,«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0515A4" w:rsidRDefault="000515A4">
      <w:pPr>
        <w:spacing w:line="266" w:lineRule="exact"/>
        <w:rPr>
          <w:sz w:val="24"/>
        </w:rPr>
        <w:sectPr w:rsidR="000515A4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515A4" w:rsidRDefault="000515A4">
      <w:pPr>
        <w:pStyle w:val="a3"/>
        <w:spacing w:before="1" w:after="1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5153"/>
        <w:gridCol w:w="2791"/>
        <w:gridCol w:w="1507"/>
        <w:gridCol w:w="4580"/>
      </w:tblGrid>
      <w:tr w:rsidR="000515A4">
        <w:trPr>
          <w:trHeight w:val="551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0515A4" w:rsidRDefault="001274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ориентации.</w:t>
            </w:r>
          </w:p>
        </w:tc>
        <w:tc>
          <w:tcPr>
            <w:tcW w:w="2791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  <w:p w:rsidR="000515A4" w:rsidRDefault="001274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0515A4">
        <w:trPr>
          <w:trHeight w:val="827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  <w:p w:rsidR="000515A4" w:rsidRDefault="001274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tabs>
                <w:tab w:val="left" w:pos="1474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-психологи,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профориентацию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tabs>
                <w:tab w:val="left" w:pos="1325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</w:tr>
      <w:tr w:rsidR="000515A4">
        <w:trPr>
          <w:trHeight w:val="1104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tabs>
                <w:tab w:val="left" w:pos="801"/>
                <w:tab w:val="left" w:pos="1183"/>
                <w:tab w:val="left" w:pos="3022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z w:val="24"/>
              </w:rPr>
              <w:tab/>
              <w:t>3.</w:t>
            </w:r>
            <w:r>
              <w:rPr>
                <w:sz w:val="24"/>
              </w:rPr>
              <w:tab/>
              <w:t>Сопровождение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2791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7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2292"/>
                <w:tab w:val="left" w:pos="3055"/>
                <w:tab w:val="left" w:pos="3525"/>
                <w:tab w:val="left" w:pos="435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z w:val="24"/>
              </w:rPr>
              <w:tab/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трудовой</w:t>
            </w:r>
          </w:p>
          <w:p w:rsidR="000515A4" w:rsidRDefault="001274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0515A4">
        <w:trPr>
          <w:trHeight w:val="827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tabs>
                <w:tab w:val="left" w:pos="935"/>
                <w:tab w:val="left" w:pos="2569"/>
                <w:tab w:val="left" w:pos="3468"/>
                <w:tab w:val="left" w:pos="3988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профпробах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z w:val="24"/>
              </w:rPr>
              <w:tab/>
              <w:t>учреждений</w:t>
            </w:r>
            <w:r>
              <w:rPr>
                <w:sz w:val="24"/>
              </w:rPr>
              <w:tab/>
              <w:t>СПО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конкурсах</w:t>
            </w:r>
          </w:p>
          <w:p w:rsidR="000515A4" w:rsidRDefault="001274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профмастерства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WorldRussia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JuniorSkills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tabs>
                <w:tab w:val="left" w:pos="1281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4580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</w:tr>
      <w:tr w:rsidR="000515A4">
        <w:trPr>
          <w:trHeight w:val="1105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</w:p>
          <w:p w:rsidR="000515A4" w:rsidRDefault="001274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Отв. за профориентацию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507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237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профилизации</w:t>
            </w:r>
            <w:proofErr w:type="spellEnd"/>
            <w:r>
              <w:rPr>
                <w:sz w:val="24"/>
              </w:rPr>
              <w:t xml:space="preserve"> детей</w:t>
            </w:r>
          </w:p>
        </w:tc>
      </w:tr>
      <w:tr w:rsidR="000515A4">
        <w:trPr>
          <w:trHeight w:val="275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4031" w:type="dxa"/>
            <w:gridSpan w:val="4"/>
          </w:tcPr>
          <w:p w:rsidR="000515A4" w:rsidRDefault="001274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работников.</w:t>
            </w:r>
          </w:p>
        </w:tc>
      </w:tr>
      <w:tr w:rsidR="000515A4">
        <w:trPr>
          <w:trHeight w:val="828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tabs>
                <w:tab w:val="left" w:pos="1300"/>
                <w:tab w:val="left" w:pos="2181"/>
                <w:tab w:val="left" w:pos="386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z w:val="24"/>
              </w:rPr>
              <w:tab/>
              <w:t>1.</w:t>
            </w:r>
            <w:r>
              <w:rPr>
                <w:sz w:val="24"/>
              </w:rPr>
              <w:tab/>
              <w:t>Плановое</w:t>
            </w:r>
            <w:r>
              <w:rPr>
                <w:sz w:val="24"/>
              </w:rPr>
              <w:tab/>
              <w:t>повышение</w:t>
            </w:r>
          </w:p>
          <w:p w:rsidR="000515A4" w:rsidRDefault="00127400">
            <w:pPr>
              <w:pStyle w:val="TableParagraph"/>
              <w:spacing w:line="270" w:lineRule="atLeast"/>
              <w:ind w:left="110" w:right="96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507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2452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выгорания.</w:t>
            </w:r>
          </w:p>
        </w:tc>
      </w:tr>
      <w:tr w:rsidR="000515A4">
        <w:trPr>
          <w:trHeight w:val="551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3.1.1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Семинары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</w:p>
          <w:p w:rsidR="000515A4" w:rsidRDefault="001274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выгорания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245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  <w:t>профессионального</w:t>
            </w:r>
          </w:p>
          <w:p w:rsidR="000515A4" w:rsidRDefault="001274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выгорания.</w:t>
            </w:r>
          </w:p>
        </w:tc>
      </w:tr>
      <w:tr w:rsidR="000515A4">
        <w:trPr>
          <w:trHeight w:val="1103"/>
        </w:trPr>
        <w:tc>
          <w:tcPr>
            <w:tcW w:w="756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515A4" w:rsidRDefault="001274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ОВЗ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tabs>
                <w:tab w:val="left" w:pos="99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</w:tr>
      <w:tr w:rsidR="000515A4">
        <w:trPr>
          <w:trHeight w:val="552"/>
        </w:trPr>
        <w:tc>
          <w:tcPr>
            <w:tcW w:w="756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tabs>
                <w:tab w:val="left" w:pos="1358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z w:val="24"/>
              </w:rPr>
              <w:tab/>
              <w:t>специалисты</w:t>
            </w:r>
          </w:p>
          <w:p w:rsidR="000515A4" w:rsidRDefault="001274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ППк</w:t>
            </w:r>
            <w:proofErr w:type="spellEnd"/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0515A4" w:rsidRDefault="001274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</w:tr>
      <w:tr w:rsidR="000515A4">
        <w:trPr>
          <w:trHeight w:val="551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0515A4" w:rsidRDefault="001274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кадров.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507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</w:tc>
      </w:tr>
      <w:tr w:rsidR="000515A4">
        <w:trPr>
          <w:trHeight w:val="553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3.2.1</w:t>
            </w:r>
          </w:p>
        </w:tc>
        <w:tc>
          <w:tcPr>
            <w:tcW w:w="5153" w:type="dxa"/>
          </w:tcPr>
          <w:p w:rsidR="000515A4" w:rsidRDefault="008C07BF">
            <w:pPr>
              <w:pStyle w:val="TableParagraph"/>
              <w:tabs>
                <w:tab w:val="left" w:pos="2405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 w:rsidR="00127400">
              <w:rPr>
                <w:spacing w:val="15"/>
                <w:sz w:val="24"/>
              </w:rPr>
              <w:t xml:space="preserve"> </w:t>
            </w:r>
            <w:r w:rsidR="00127400">
              <w:rPr>
                <w:sz w:val="24"/>
              </w:rPr>
              <w:t>ставок</w:t>
            </w:r>
            <w:r w:rsidR="00127400">
              <w:rPr>
                <w:sz w:val="24"/>
              </w:rPr>
              <w:tab/>
              <w:t>специалистов</w:t>
            </w:r>
            <w:r w:rsidR="00127400">
              <w:rPr>
                <w:spacing w:val="78"/>
                <w:sz w:val="24"/>
              </w:rPr>
              <w:t xml:space="preserve"> </w:t>
            </w:r>
            <w:r w:rsidR="00127400">
              <w:rPr>
                <w:sz w:val="24"/>
              </w:rPr>
              <w:t>(</w:t>
            </w:r>
            <w:proofErr w:type="spellStart"/>
            <w:r w:rsidR="00127400">
              <w:rPr>
                <w:sz w:val="24"/>
              </w:rPr>
              <w:t>тьюторы</w:t>
            </w:r>
            <w:proofErr w:type="spellEnd"/>
            <w:r w:rsidR="00127400">
              <w:rPr>
                <w:sz w:val="24"/>
              </w:rPr>
              <w:t>,</w:t>
            </w:r>
          </w:p>
          <w:p w:rsidR="000515A4" w:rsidRDefault="001274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учитель-дефектолог)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</w:tc>
      </w:tr>
      <w:tr w:rsidR="000515A4">
        <w:trPr>
          <w:trHeight w:val="551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tabs>
                <w:tab w:val="left" w:pos="967"/>
                <w:tab w:val="left" w:pos="243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</w:p>
          <w:p w:rsidR="000515A4" w:rsidRDefault="001274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507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</w:tbl>
    <w:p w:rsidR="000515A4" w:rsidRDefault="000515A4">
      <w:pPr>
        <w:spacing w:line="268" w:lineRule="exact"/>
        <w:rPr>
          <w:sz w:val="24"/>
        </w:rPr>
        <w:sectPr w:rsidR="000515A4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515A4" w:rsidRDefault="000515A4">
      <w:pPr>
        <w:pStyle w:val="a3"/>
        <w:spacing w:before="1" w:after="1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5153"/>
        <w:gridCol w:w="2791"/>
        <w:gridCol w:w="1507"/>
        <w:gridCol w:w="4580"/>
      </w:tblGrid>
      <w:tr w:rsidR="000515A4">
        <w:trPr>
          <w:trHeight w:val="827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5153" w:type="dxa"/>
          </w:tcPr>
          <w:p w:rsidR="000515A4" w:rsidRDefault="00127400" w:rsidP="008C07BF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Наставничество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«учитель-учитель»: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pacing w:val="25"/>
                <w:sz w:val="24"/>
              </w:rPr>
              <w:t xml:space="preserve"> </w:t>
            </w:r>
            <w:r w:rsidR="008C07BF">
              <w:rPr>
                <w:spacing w:val="25"/>
                <w:sz w:val="24"/>
              </w:rPr>
              <w:t>Шаршова Ю. В.</w:t>
            </w:r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8C07BF">
              <w:rPr>
                <w:sz w:val="24"/>
              </w:rPr>
              <w:t xml:space="preserve"> </w:t>
            </w:r>
            <w:proofErr w:type="spellStart"/>
            <w:r w:rsidR="008C07BF">
              <w:rPr>
                <w:sz w:val="24"/>
              </w:rPr>
              <w:t>Маторина</w:t>
            </w:r>
            <w:proofErr w:type="spellEnd"/>
            <w:r w:rsidR="008C07BF">
              <w:rPr>
                <w:sz w:val="24"/>
              </w:rPr>
              <w:t xml:space="preserve"> К. Г.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tabs>
                <w:tab w:val="left" w:pos="255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и</w:t>
            </w:r>
          </w:p>
          <w:p w:rsidR="000515A4" w:rsidRDefault="001274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tabs>
                <w:tab w:val="left" w:pos="598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0515A4">
        <w:trPr>
          <w:trHeight w:val="827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ind w:left="110" w:right="1224"/>
              <w:rPr>
                <w:sz w:val="24"/>
              </w:rPr>
            </w:pPr>
            <w:r>
              <w:rPr>
                <w:sz w:val="24"/>
              </w:rPr>
              <w:t>Трек4. Повышение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0515A4" w:rsidRDefault="001274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приоритетных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ind w:left="108" w:right="702"/>
              <w:rPr>
                <w:sz w:val="24"/>
              </w:rPr>
            </w:pPr>
            <w:r>
              <w:rPr>
                <w:sz w:val="24"/>
              </w:rPr>
              <w:t>Отв. за 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507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</w:tr>
      <w:tr w:rsidR="000515A4">
        <w:trPr>
          <w:trHeight w:val="828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3.4.1.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обновленным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tabs>
                <w:tab w:val="left" w:pos="933"/>
                <w:tab w:val="left" w:pos="1509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Отв.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2001"/>
                <w:tab w:val="left" w:pos="2409"/>
                <w:tab w:val="left" w:pos="3271"/>
                <w:tab w:val="left" w:pos="3586"/>
                <w:tab w:val="left" w:pos="405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Удостоверения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z w:val="24"/>
              </w:rPr>
              <w:tab/>
              <w:t>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пед</w:t>
            </w:r>
            <w:proofErr w:type="spellEnd"/>
            <w:r>
              <w:rPr>
                <w:spacing w:val="-1"/>
                <w:sz w:val="24"/>
              </w:rPr>
              <w:t>.</w:t>
            </w:r>
          </w:p>
          <w:p w:rsidR="000515A4" w:rsidRDefault="001274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практике</w:t>
            </w:r>
          </w:p>
        </w:tc>
      </w:tr>
      <w:tr w:rsidR="000515A4">
        <w:trPr>
          <w:trHeight w:val="275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4031" w:type="dxa"/>
            <w:gridSpan w:val="4"/>
          </w:tcPr>
          <w:p w:rsidR="000515A4" w:rsidRDefault="001274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обучающихся.</w:t>
            </w:r>
          </w:p>
        </w:tc>
      </w:tr>
      <w:tr w:rsidR="000515A4">
        <w:trPr>
          <w:trHeight w:val="553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ориентаций</w:t>
            </w:r>
          </w:p>
          <w:p w:rsidR="000515A4" w:rsidRDefault="001274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791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7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325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  <w:r>
              <w:rPr>
                <w:sz w:val="24"/>
              </w:rPr>
              <w:tab/>
              <w:t>позитивные</w:t>
            </w:r>
          </w:p>
          <w:p w:rsidR="000515A4" w:rsidRDefault="001274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установки.</w:t>
            </w:r>
          </w:p>
        </w:tc>
      </w:tr>
      <w:tr w:rsidR="000515A4">
        <w:trPr>
          <w:trHeight w:val="551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4.1.1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обучающимися</w:t>
            </w:r>
          </w:p>
          <w:p w:rsidR="000515A4" w:rsidRDefault="001274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0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</w:tr>
      <w:tr w:rsidR="000515A4">
        <w:trPr>
          <w:trHeight w:val="827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(возможности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0515A4" w:rsidRDefault="001274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«Интернет»)</w:t>
            </w:r>
          </w:p>
        </w:tc>
        <w:tc>
          <w:tcPr>
            <w:tcW w:w="2791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7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1744"/>
                <w:tab w:val="left" w:pos="3485"/>
                <w:tab w:val="left" w:pos="422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z w:val="24"/>
              </w:rPr>
              <w:tab/>
              <w:t>причиняющей</w:t>
            </w:r>
            <w:r>
              <w:rPr>
                <w:sz w:val="24"/>
              </w:rPr>
              <w:tab/>
              <w:t>вред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</w:p>
          <w:p w:rsidR="000515A4" w:rsidRDefault="001274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</w:tr>
      <w:tr w:rsidR="000515A4">
        <w:trPr>
          <w:trHeight w:val="1104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4.2.1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ind w:left="110" w:right="84"/>
              <w:rPr>
                <w:sz w:val="24"/>
              </w:rPr>
            </w:pPr>
            <w:r>
              <w:rPr>
                <w:sz w:val="24"/>
              </w:rPr>
              <w:t>Информирование родителей о способах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негативного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tabs>
                <w:tab w:val="left" w:pos="1207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</w:p>
          <w:p w:rsidR="000515A4" w:rsidRDefault="001274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Обеспечение условий защиты детей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информации, причиняющей вред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психическому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</w:tr>
      <w:tr w:rsidR="000515A4">
        <w:trPr>
          <w:trHeight w:val="827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4.2.2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tabs>
                <w:tab w:val="left" w:pos="1204"/>
                <w:tab w:val="left" w:pos="1408"/>
                <w:tab w:val="left" w:pos="2604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</w:p>
          <w:p w:rsidR="000515A4" w:rsidRDefault="001274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психологи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Обеспечение условий защиты детей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причиняющей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515A4" w:rsidRDefault="001274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</w:tr>
      <w:tr w:rsidR="000515A4">
        <w:trPr>
          <w:trHeight w:val="1380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Трек 3. Создание условий для просвещения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правовым,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0515A4" w:rsidRDefault="00127400">
            <w:pPr>
              <w:pStyle w:val="TableParagraph"/>
              <w:tabs>
                <w:tab w:val="left" w:pos="2379"/>
                <w:tab w:val="left" w:pos="3975"/>
              </w:tabs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семейного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791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7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1546"/>
                <w:tab w:val="left" w:pos="341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0515A4">
        <w:trPr>
          <w:trHeight w:val="827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4.3.1</w:t>
            </w:r>
          </w:p>
        </w:tc>
        <w:tc>
          <w:tcPr>
            <w:tcW w:w="5153" w:type="dxa"/>
          </w:tcPr>
          <w:p w:rsidR="000515A4" w:rsidRDefault="00127400" w:rsidP="008C07BF">
            <w:pPr>
              <w:pStyle w:val="TableParagraph"/>
              <w:tabs>
                <w:tab w:val="left" w:pos="2327"/>
                <w:tab w:val="left" w:pos="3797"/>
                <w:tab w:val="left" w:pos="4325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 w:rsidR="008C07BF">
              <w:rPr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 w:rsidR="008C07BF"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психологи,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1546"/>
                <w:tab w:val="left" w:pos="2460"/>
                <w:tab w:val="left" w:pos="3417"/>
                <w:tab w:val="left" w:pos="435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z w:val="24"/>
              </w:rPr>
              <w:tab/>
              <w:t>включенных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0515A4" w:rsidRDefault="001274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общественную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0515A4">
        <w:trPr>
          <w:trHeight w:val="554"/>
        </w:trPr>
        <w:tc>
          <w:tcPr>
            <w:tcW w:w="756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53" w:type="dxa"/>
          </w:tcPr>
          <w:p w:rsidR="000515A4" w:rsidRDefault="00127400" w:rsidP="008C07B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«Психологическая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гостиная»,</w:t>
            </w:r>
            <w:r w:rsidR="008C07BF">
              <w:rPr>
                <w:sz w:val="24"/>
              </w:rPr>
              <w:t xml:space="preserve"> </w:t>
            </w:r>
            <w:r>
              <w:rPr>
                <w:sz w:val="24"/>
              </w:rPr>
              <w:t>«Сам 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логопед»</w:t>
            </w:r>
          </w:p>
        </w:tc>
        <w:tc>
          <w:tcPr>
            <w:tcW w:w="2791" w:type="dxa"/>
          </w:tcPr>
          <w:p w:rsidR="000515A4" w:rsidRDefault="008C07BF" w:rsidP="008C07BF">
            <w:pPr>
              <w:pStyle w:val="TableParagraph"/>
              <w:tabs>
                <w:tab w:val="left" w:pos="1246"/>
                <w:tab w:val="left" w:pos="1680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 - дефект</w:t>
            </w:r>
            <w:r w:rsidR="00127400">
              <w:rPr>
                <w:sz w:val="24"/>
              </w:rPr>
              <w:t>олог,</w:t>
            </w:r>
            <w:r>
              <w:rPr>
                <w:sz w:val="24"/>
              </w:rPr>
              <w:t xml:space="preserve"> </w:t>
            </w:r>
            <w:r w:rsidR="00127400">
              <w:rPr>
                <w:sz w:val="24"/>
              </w:rPr>
              <w:t>учитель</w:t>
            </w:r>
            <w:r w:rsidR="00127400">
              <w:rPr>
                <w:spacing w:val="-1"/>
                <w:sz w:val="24"/>
              </w:rPr>
              <w:t xml:space="preserve"> </w:t>
            </w:r>
            <w:r w:rsidR="00127400">
              <w:rPr>
                <w:sz w:val="24"/>
              </w:rPr>
              <w:t>-</w:t>
            </w:r>
            <w:r w:rsidR="00127400">
              <w:rPr>
                <w:spacing w:val="-2"/>
                <w:sz w:val="24"/>
              </w:rPr>
              <w:t xml:space="preserve"> </w:t>
            </w:r>
            <w:r w:rsidR="00127400">
              <w:rPr>
                <w:sz w:val="24"/>
              </w:rPr>
              <w:t>логопед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1546"/>
                <w:tab w:val="left" w:pos="341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(законных</w:t>
            </w:r>
          </w:p>
          <w:p w:rsidR="000515A4" w:rsidRDefault="00127400">
            <w:pPr>
              <w:pStyle w:val="TableParagraph"/>
              <w:tabs>
                <w:tab w:val="left" w:pos="2460"/>
                <w:tab w:val="left" w:pos="4359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представителей),</w:t>
            </w:r>
            <w:r>
              <w:rPr>
                <w:sz w:val="24"/>
              </w:rPr>
              <w:tab/>
              <w:t>включенных</w:t>
            </w:r>
            <w:r>
              <w:rPr>
                <w:sz w:val="24"/>
              </w:rPr>
              <w:tab/>
              <w:t>в</w:t>
            </w:r>
          </w:p>
        </w:tc>
      </w:tr>
    </w:tbl>
    <w:p w:rsidR="000515A4" w:rsidRDefault="000515A4">
      <w:pPr>
        <w:spacing w:line="264" w:lineRule="exact"/>
        <w:rPr>
          <w:sz w:val="24"/>
        </w:rPr>
        <w:sectPr w:rsidR="000515A4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515A4" w:rsidRDefault="000515A4">
      <w:pPr>
        <w:pStyle w:val="a3"/>
        <w:spacing w:before="1" w:after="1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5153"/>
        <w:gridCol w:w="2791"/>
        <w:gridCol w:w="1507"/>
        <w:gridCol w:w="4580"/>
      </w:tblGrid>
      <w:tr w:rsidR="000515A4">
        <w:trPr>
          <w:trHeight w:val="275"/>
        </w:trPr>
        <w:tc>
          <w:tcPr>
            <w:tcW w:w="756" w:type="dxa"/>
          </w:tcPr>
          <w:p w:rsidR="000515A4" w:rsidRDefault="000515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53" w:type="dxa"/>
          </w:tcPr>
          <w:p w:rsidR="000515A4" w:rsidRDefault="000515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91" w:type="dxa"/>
          </w:tcPr>
          <w:p w:rsidR="000515A4" w:rsidRDefault="000515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7" w:type="dxa"/>
          </w:tcPr>
          <w:p w:rsidR="000515A4" w:rsidRDefault="000515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0515A4">
        <w:trPr>
          <w:trHeight w:val="1103"/>
        </w:trPr>
        <w:tc>
          <w:tcPr>
            <w:tcW w:w="756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53" w:type="dxa"/>
          </w:tcPr>
          <w:p w:rsidR="000515A4" w:rsidRDefault="008C07BF">
            <w:pPr>
              <w:pStyle w:val="TableParagraph"/>
              <w:tabs>
                <w:tab w:val="left" w:pos="1554"/>
                <w:tab w:val="left" w:pos="1705"/>
                <w:tab w:val="left" w:pos="2732"/>
                <w:tab w:val="left" w:pos="2949"/>
                <w:tab w:val="left" w:pos="3580"/>
                <w:tab w:val="left" w:pos="4129"/>
                <w:tab w:val="left" w:pos="4568"/>
                <w:tab w:val="left" w:pos="4914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акции н</w:t>
            </w:r>
            <w:r w:rsidR="00127400">
              <w:rPr>
                <w:sz w:val="24"/>
              </w:rPr>
              <w:t>а</w:t>
            </w:r>
            <w:r w:rsidR="00127400">
              <w:rPr>
                <w:sz w:val="24"/>
              </w:rPr>
              <w:tab/>
              <w:t>базе</w:t>
            </w:r>
            <w:r w:rsidR="00127400">
              <w:rPr>
                <w:sz w:val="24"/>
              </w:rPr>
              <w:tab/>
              <w:t>ОО</w:t>
            </w:r>
            <w:r w:rsidR="00127400">
              <w:rPr>
                <w:sz w:val="24"/>
              </w:rPr>
              <w:tab/>
              <w:t>ко</w:t>
            </w:r>
            <w:r w:rsidR="00127400">
              <w:rPr>
                <w:sz w:val="24"/>
              </w:rPr>
              <w:tab/>
            </w:r>
            <w:r w:rsidR="00127400">
              <w:rPr>
                <w:spacing w:val="-1"/>
                <w:sz w:val="24"/>
              </w:rPr>
              <w:t>Дню</w:t>
            </w:r>
            <w:r w:rsidR="00127400">
              <w:rPr>
                <w:spacing w:val="-57"/>
                <w:sz w:val="24"/>
              </w:rPr>
              <w:t xml:space="preserve"> </w:t>
            </w:r>
            <w:r w:rsidR="00127400">
              <w:rPr>
                <w:sz w:val="24"/>
              </w:rPr>
              <w:t>психолога</w:t>
            </w:r>
            <w:r w:rsidR="00127400">
              <w:rPr>
                <w:sz w:val="24"/>
              </w:rPr>
              <w:tab/>
              <w:t>России,</w:t>
            </w:r>
            <w:r w:rsidR="00127400">
              <w:rPr>
                <w:sz w:val="24"/>
              </w:rPr>
              <w:tab/>
              <w:t>Дню</w:t>
            </w:r>
            <w:r w:rsidR="00127400">
              <w:rPr>
                <w:sz w:val="24"/>
              </w:rPr>
              <w:tab/>
              <w:t>логопеда</w:t>
            </w:r>
            <w:r w:rsidR="00127400">
              <w:rPr>
                <w:sz w:val="24"/>
              </w:rPr>
              <w:tab/>
            </w:r>
            <w:r w:rsidR="00127400">
              <w:rPr>
                <w:sz w:val="24"/>
              </w:rPr>
              <w:tab/>
            </w:r>
            <w:r w:rsidR="00127400">
              <w:rPr>
                <w:spacing w:val="-4"/>
                <w:sz w:val="24"/>
              </w:rPr>
              <w:t>и</w:t>
            </w:r>
          </w:p>
          <w:p w:rsidR="000515A4" w:rsidRDefault="00127400">
            <w:pPr>
              <w:pStyle w:val="TableParagraph"/>
              <w:tabs>
                <w:tab w:val="left" w:pos="2171"/>
                <w:tab w:val="left" w:pos="2921"/>
                <w:tab w:val="left" w:pos="4095"/>
              </w:tabs>
              <w:spacing w:line="270" w:lineRule="atLeast"/>
              <w:ind w:left="110" w:right="97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телефона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психологи,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tabs>
                <w:tab w:val="left" w:pos="994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0515A4" w:rsidRDefault="00127400">
            <w:pPr>
              <w:pStyle w:val="TableParagraph"/>
              <w:spacing w:line="270" w:lineRule="atLeast"/>
              <w:ind w:right="515"/>
              <w:rPr>
                <w:sz w:val="24"/>
              </w:rPr>
            </w:pPr>
            <w:r>
              <w:rPr>
                <w:sz w:val="24"/>
              </w:rPr>
              <w:t>(ноябрь,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май)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1932"/>
                <w:tab w:val="left" w:pos="341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</w:tr>
      <w:tr w:rsidR="000515A4">
        <w:trPr>
          <w:trHeight w:val="551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tabs>
                <w:tab w:val="left" w:pos="892"/>
                <w:tab w:val="left" w:pos="1365"/>
                <w:tab w:val="left" w:pos="2626"/>
                <w:tab w:val="left" w:pos="4044"/>
                <w:tab w:val="left" w:pos="4449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z w:val="24"/>
              </w:rPr>
              <w:tab/>
              <w:t>4.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сфере</w:t>
            </w:r>
          </w:p>
          <w:p w:rsidR="000515A4" w:rsidRDefault="001274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791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7" w:type="dxa"/>
          </w:tcPr>
          <w:p w:rsidR="000515A4" w:rsidRDefault="000515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1642"/>
                <w:tab w:val="left" w:pos="2993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z w:val="24"/>
              </w:rPr>
              <w:tab/>
              <w:t>количества</w:t>
            </w:r>
            <w:r>
              <w:rPr>
                <w:sz w:val="24"/>
              </w:rPr>
              <w:tab/>
              <w:t>обучающихся,</w:t>
            </w:r>
          </w:p>
          <w:p w:rsidR="000515A4" w:rsidRDefault="001274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снятых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 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</w:tr>
      <w:tr w:rsidR="000515A4">
        <w:trPr>
          <w:trHeight w:val="830"/>
        </w:trPr>
        <w:tc>
          <w:tcPr>
            <w:tcW w:w="756" w:type="dxa"/>
          </w:tcPr>
          <w:p w:rsidR="000515A4" w:rsidRDefault="001274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4.4.1</w:t>
            </w:r>
          </w:p>
        </w:tc>
        <w:tc>
          <w:tcPr>
            <w:tcW w:w="5153" w:type="dxa"/>
          </w:tcPr>
          <w:p w:rsidR="000515A4" w:rsidRDefault="00127400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2791" w:type="dxa"/>
          </w:tcPr>
          <w:p w:rsidR="000515A4" w:rsidRDefault="00127400">
            <w:pPr>
              <w:pStyle w:val="TableParagraph"/>
              <w:tabs>
                <w:tab w:val="left" w:pos="162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z w:val="24"/>
              </w:rPr>
              <w:tab/>
              <w:t>школьных</w:t>
            </w:r>
          </w:p>
          <w:p w:rsidR="000515A4" w:rsidRDefault="00127400">
            <w:pPr>
              <w:pStyle w:val="TableParagraph"/>
              <w:spacing w:line="270" w:lineRule="atLeast"/>
              <w:ind w:left="108" w:right="92"/>
              <w:rPr>
                <w:sz w:val="24"/>
              </w:rPr>
            </w:pPr>
            <w:r>
              <w:rPr>
                <w:sz w:val="24"/>
              </w:rPr>
              <w:t>Советов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507" w:type="dxa"/>
          </w:tcPr>
          <w:p w:rsidR="000515A4" w:rsidRDefault="001274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580" w:type="dxa"/>
          </w:tcPr>
          <w:p w:rsidR="000515A4" w:rsidRDefault="00127400">
            <w:pPr>
              <w:pStyle w:val="TableParagraph"/>
              <w:tabs>
                <w:tab w:val="left" w:pos="1546"/>
                <w:tab w:val="left" w:pos="34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(законных</w:t>
            </w:r>
          </w:p>
          <w:p w:rsidR="000515A4" w:rsidRDefault="00127400">
            <w:pPr>
              <w:pStyle w:val="TableParagraph"/>
              <w:tabs>
                <w:tab w:val="left" w:pos="2460"/>
                <w:tab w:val="left" w:pos="4359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представителей),</w:t>
            </w:r>
            <w:r>
              <w:rPr>
                <w:sz w:val="24"/>
              </w:rPr>
              <w:tab/>
              <w:t>включенных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</w:tbl>
    <w:p w:rsidR="00127400" w:rsidRDefault="00127400"/>
    <w:sectPr w:rsidR="00127400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E0B54"/>
    <w:multiLevelType w:val="hybridMultilevel"/>
    <w:tmpl w:val="6804D23E"/>
    <w:lvl w:ilvl="0" w:tplc="25F81E62">
      <w:numFmt w:val="bullet"/>
      <w:lvlText w:val="•"/>
      <w:lvlJc w:val="left"/>
      <w:pPr>
        <w:ind w:left="44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40CBC0">
      <w:numFmt w:val="bullet"/>
      <w:lvlText w:val="•"/>
      <w:lvlJc w:val="left"/>
      <w:pPr>
        <w:ind w:left="1897" w:hanging="144"/>
      </w:pPr>
      <w:rPr>
        <w:rFonts w:hint="default"/>
        <w:lang w:val="ru-RU" w:eastAsia="en-US" w:bidi="ar-SA"/>
      </w:rPr>
    </w:lvl>
    <w:lvl w:ilvl="2" w:tplc="39109B54">
      <w:numFmt w:val="bullet"/>
      <w:lvlText w:val="•"/>
      <w:lvlJc w:val="left"/>
      <w:pPr>
        <w:ind w:left="3355" w:hanging="144"/>
      </w:pPr>
      <w:rPr>
        <w:rFonts w:hint="default"/>
        <w:lang w:val="ru-RU" w:eastAsia="en-US" w:bidi="ar-SA"/>
      </w:rPr>
    </w:lvl>
    <w:lvl w:ilvl="3" w:tplc="7A520B96">
      <w:numFmt w:val="bullet"/>
      <w:lvlText w:val="•"/>
      <w:lvlJc w:val="left"/>
      <w:pPr>
        <w:ind w:left="4813" w:hanging="144"/>
      </w:pPr>
      <w:rPr>
        <w:rFonts w:hint="default"/>
        <w:lang w:val="ru-RU" w:eastAsia="en-US" w:bidi="ar-SA"/>
      </w:rPr>
    </w:lvl>
    <w:lvl w:ilvl="4" w:tplc="C694D7C2">
      <w:numFmt w:val="bullet"/>
      <w:lvlText w:val="•"/>
      <w:lvlJc w:val="left"/>
      <w:pPr>
        <w:ind w:left="6271" w:hanging="144"/>
      </w:pPr>
      <w:rPr>
        <w:rFonts w:hint="default"/>
        <w:lang w:val="ru-RU" w:eastAsia="en-US" w:bidi="ar-SA"/>
      </w:rPr>
    </w:lvl>
    <w:lvl w:ilvl="5" w:tplc="AE322016">
      <w:numFmt w:val="bullet"/>
      <w:lvlText w:val="•"/>
      <w:lvlJc w:val="left"/>
      <w:pPr>
        <w:ind w:left="7729" w:hanging="144"/>
      </w:pPr>
      <w:rPr>
        <w:rFonts w:hint="default"/>
        <w:lang w:val="ru-RU" w:eastAsia="en-US" w:bidi="ar-SA"/>
      </w:rPr>
    </w:lvl>
    <w:lvl w:ilvl="6" w:tplc="4266C634">
      <w:numFmt w:val="bullet"/>
      <w:lvlText w:val="•"/>
      <w:lvlJc w:val="left"/>
      <w:pPr>
        <w:ind w:left="9187" w:hanging="144"/>
      </w:pPr>
      <w:rPr>
        <w:rFonts w:hint="default"/>
        <w:lang w:val="ru-RU" w:eastAsia="en-US" w:bidi="ar-SA"/>
      </w:rPr>
    </w:lvl>
    <w:lvl w:ilvl="7" w:tplc="3CC81564">
      <w:numFmt w:val="bullet"/>
      <w:lvlText w:val="•"/>
      <w:lvlJc w:val="left"/>
      <w:pPr>
        <w:ind w:left="10644" w:hanging="144"/>
      </w:pPr>
      <w:rPr>
        <w:rFonts w:hint="default"/>
        <w:lang w:val="ru-RU" w:eastAsia="en-US" w:bidi="ar-SA"/>
      </w:rPr>
    </w:lvl>
    <w:lvl w:ilvl="8" w:tplc="DF30D842">
      <w:numFmt w:val="bullet"/>
      <w:lvlText w:val="•"/>
      <w:lvlJc w:val="left"/>
      <w:pPr>
        <w:ind w:left="12102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7FD73962"/>
    <w:multiLevelType w:val="hybridMultilevel"/>
    <w:tmpl w:val="565C65D4"/>
    <w:lvl w:ilvl="0" w:tplc="E1121006">
      <w:start w:val="1"/>
      <w:numFmt w:val="decimal"/>
      <w:lvlText w:val="%1."/>
      <w:lvlJc w:val="left"/>
      <w:pPr>
        <w:ind w:left="212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209D2C">
      <w:numFmt w:val="bullet"/>
      <w:lvlText w:val="•"/>
      <w:lvlJc w:val="left"/>
      <w:pPr>
        <w:ind w:left="1699" w:hanging="271"/>
      </w:pPr>
      <w:rPr>
        <w:rFonts w:hint="default"/>
        <w:lang w:val="ru-RU" w:eastAsia="en-US" w:bidi="ar-SA"/>
      </w:rPr>
    </w:lvl>
    <w:lvl w:ilvl="2" w:tplc="168EBF38">
      <w:numFmt w:val="bullet"/>
      <w:lvlText w:val="•"/>
      <w:lvlJc w:val="left"/>
      <w:pPr>
        <w:ind w:left="3179" w:hanging="271"/>
      </w:pPr>
      <w:rPr>
        <w:rFonts w:hint="default"/>
        <w:lang w:val="ru-RU" w:eastAsia="en-US" w:bidi="ar-SA"/>
      </w:rPr>
    </w:lvl>
    <w:lvl w:ilvl="3" w:tplc="3F3EB0A8">
      <w:numFmt w:val="bullet"/>
      <w:lvlText w:val="•"/>
      <w:lvlJc w:val="left"/>
      <w:pPr>
        <w:ind w:left="4659" w:hanging="271"/>
      </w:pPr>
      <w:rPr>
        <w:rFonts w:hint="default"/>
        <w:lang w:val="ru-RU" w:eastAsia="en-US" w:bidi="ar-SA"/>
      </w:rPr>
    </w:lvl>
    <w:lvl w:ilvl="4" w:tplc="A37A3170">
      <w:numFmt w:val="bullet"/>
      <w:lvlText w:val="•"/>
      <w:lvlJc w:val="left"/>
      <w:pPr>
        <w:ind w:left="6139" w:hanging="271"/>
      </w:pPr>
      <w:rPr>
        <w:rFonts w:hint="default"/>
        <w:lang w:val="ru-RU" w:eastAsia="en-US" w:bidi="ar-SA"/>
      </w:rPr>
    </w:lvl>
    <w:lvl w:ilvl="5" w:tplc="13B09D50">
      <w:numFmt w:val="bullet"/>
      <w:lvlText w:val="•"/>
      <w:lvlJc w:val="left"/>
      <w:pPr>
        <w:ind w:left="7619" w:hanging="271"/>
      </w:pPr>
      <w:rPr>
        <w:rFonts w:hint="default"/>
        <w:lang w:val="ru-RU" w:eastAsia="en-US" w:bidi="ar-SA"/>
      </w:rPr>
    </w:lvl>
    <w:lvl w:ilvl="6" w:tplc="B336C5BA">
      <w:numFmt w:val="bullet"/>
      <w:lvlText w:val="•"/>
      <w:lvlJc w:val="left"/>
      <w:pPr>
        <w:ind w:left="9099" w:hanging="271"/>
      </w:pPr>
      <w:rPr>
        <w:rFonts w:hint="default"/>
        <w:lang w:val="ru-RU" w:eastAsia="en-US" w:bidi="ar-SA"/>
      </w:rPr>
    </w:lvl>
    <w:lvl w:ilvl="7" w:tplc="FB5CA63A">
      <w:numFmt w:val="bullet"/>
      <w:lvlText w:val="•"/>
      <w:lvlJc w:val="left"/>
      <w:pPr>
        <w:ind w:left="10578" w:hanging="271"/>
      </w:pPr>
      <w:rPr>
        <w:rFonts w:hint="default"/>
        <w:lang w:val="ru-RU" w:eastAsia="en-US" w:bidi="ar-SA"/>
      </w:rPr>
    </w:lvl>
    <w:lvl w:ilvl="8" w:tplc="B246BB6C">
      <w:numFmt w:val="bullet"/>
      <w:lvlText w:val="•"/>
      <w:lvlJc w:val="left"/>
      <w:pPr>
        <w:ind w:left="12058" w:hanging="2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15A4"/>
    <w:rsid w:val="000515A4"/>
    <w:rsid w:val="00127400"/>
    <w:rsid w:val="001D67D2"/>
    <w:rsid w:val="006223D2"/>
    <w:rsid w:val="0077582A"/>
    <w:rsid w:val="008C07BF"/>
    <w:rsid w:val="0094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507D"/>
  <w15:docId w15:val="{BDAB1587-A1A6-4384-A77E-0E50EB0A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 w:right="325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 w:hanging="144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2023-03-07T16:57:00Z</dcterms:created>
  <dcterms:modified xsi:type="dcterms:W3CDTF">2023-03-07T18:25:00Z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2023-02-26T00:00:00Z</vt:filetime>
  </property>
</Properties>
</file>